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hint="eastAsia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建议选题情况表</w:t>
      </w: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hint="eastAsia" w:ascii="仿宋_GB2312" w:hAnsi="华文中宋" w:eastAsia="仿宋_GB2312"/>
          <w:kern w:val="0"/>
          <w:sz w:val="32"/>
          <w:szCs w:val="32"/>
        </w:rPr>
      </w:pPr>
    </w:p>
    <w:tbl>
      <w:tblPr>
        <w:tblStyle w:val="3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00"/>
        <w:gridCol w:w="1412"/>
        <w:gridCol w:w="1935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建议选题名称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手机号码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工作单位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职务（职称）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选题意义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（建议理由及课题背景资料简介）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研究内容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其它建议及意见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7" w:h="16840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0"/>
        <w:szCs w:val="30"/>
      </w:rPr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2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2MTk0NjIxMDFjYTI5YjQ0MDA2Y2VlMDRjOTczNzUifQ=="/>
  </w:docVars>
  <w:rsids>
    <w:rsidRoot w:val="0041678D"/>
    <w:rsid w:val="0041678D"/>
    <w:rsid w:val="00745D4A"/>
    <w:rsid w:val="2C734DFA"/>
    <w:rsid w:val="3E1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35</Words>
  <Characters>205</Characters>
  <Lines>1</Lines>
  <Paragraphs>1</Paragraphs>
  <TotalTime>1</TotalTime>
  <ScaleCrop>false</ScaleCrop>
  <LinksUpToDate>false</LinksUpToDate>
  <CharactersWithSpaces>239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2023-11-17T06:43:00Z</dcterms:created>
  <dc:creator>沈禁</dc:creator>
  <cp:lastModifiedBy>流年溯光</cp:lastModifiedBy>
  <dcterms:modified xsi:type="dcterms:W3CDTF">2023-11-30T02:07:51Z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4942CB2D140C4451B1E910F3015E3F79_13</vt:lpwstr>
  </property>
</Properties>
</file>